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694157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A1B40">
        <w:rPr>
          <w:sz w:val="28"/>
          <w:szCs w:val="28"/>
        </w:rPr>
        <w:t>.0</w:t>
      </w:r>
      <w:r>
        <w:rPr>
          <w:sz w:val="28"/>
          <w:szCs w:val="28"/>
        </w:rPr>
        <w:t>2.2022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11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56C25">
        <w:rPr>
          <w:sz w:val="28"/>
          <w:szCs w:val="28"/>
        </w:rPr>
        <w:t xml:space="preserve">лана </w:t>
      </w:r>
      <w:r>
        <w:rPr>
          <w:sz w:val="28"/>
          <w:szCs w:val="28"/>
        </w:rPr>
        <w:t>-графика</w:t>
      </w:r>
    </w:p>
    <w:p w:rsidR="0081740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A56C25" w:rsidRDefault="000A3AF6" w:rsidP="00A56C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A3AF6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4157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F6">
        <w:rPr>
          <w:sz w:val="28"/>
          <w:szCs w:val="28"/>
        </w:rPr>
        <w:t>В соответствии с распоряжением Губернатора Томской области от 02.02.20210 № 24-р « О проведении Главами муниципальных образований Томской области регулярных встреч с населением»,</w:t>
      </w: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A56C25">
        <w:rPr>
          <w:sz w:val="28"/>
          <w:szCs w:val="28"/>
        </w:rPr>
        <w:t>лан</w:t>
      </w:r>
      <w:r>
        <w:rPr>
          <w:sz w:val="28"/>
          <w:szCs w:val="28"/>
        </w:rPr>
        <w:t xml:space="preserve"> - график </w:t>
      </w:r>
      <w:r w:rsidR="00A56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Усть-Бакчасркого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694157">
        <w:rPr>
          <w:sz w:val="28"/>
          <w:szCs w:val="28"/>
        </w:rPr>
        <w:t>2</w:t>
      </w:r>
      <w:r>
        <w:rPr>
          <w:sz w:val="28"/>
          <w:szCs w:val="28"/>
        </w:rPr>
        <w:t>год</w:t>
      </w:r>
      <w:r w:rsidR="00A56C25">
        <w:rPr>
          <w:sz w:val="28"/>
          <w:szCs w:val="28"/>
        </w:rPr>
        <w:t>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0A3AF6">
        <w:t>1</w:t>
      </w:r>
      <w:r w:rsidR="00694157">
        <w:t>6</w:t>
      </w:r>
      <w:r w:rsidR="00631B3D">
        <w:t>.0</w:t>
      </w:r>
      <w:r w:rsidR="00694157">
        <w:t>2.2022</w:t>
      </w:r>
      <w:r w:rsidRPr="00817405">
        <w:t xml:space="preserve">  № </w:t>
      </w:r>
      <w:r w:rsidR="00694157">
        <w:t>11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A3AF6">
        <w:rPr>
          <w:sz w:val="28"/>
          <w:szCs w:val="28"/>
        </w:rPr>
        <w:t xml:space="preserve">- график </w:t>
      </w:r>
      <w:r>
        <w:rPr>
          <w:sz w:val="28"/>
          <w:szCs w:val="28"/>
        </w:rPr>
        <w:t xml:space="preserve"> </w:t>
      </w:r>
    </w:p>
    <w:p w:rsidR="00A56C25" w:rsidRDefault="000A3AF6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встреч с населением Главы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 w:rsidR="00A56C25"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7884">
        <w:rPr>
          <w:sz w:val="28"/>
          <w:szCs w:val="28"/>
        </w:rPr>
        <w:t>202</w:t>
      </w:r>
      <w:r w:rsidR="0069415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A3AF6" w:rsidRDefault="000A3AF6" w:rsidP="00A56C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40"/>
        <w:gridCol w:w="1759"/>
        <w:gridCol w:w="1718"/>
        <w:gridCol w:w="2526"/>
        <w:gridCol w:w="1909"/>
      </w:tblGrid>
      <w:tr w:rsidR="00A0639D" w:rsidTr="00A0639D">
        <w:tc>
          <w:tcPr>
            <w:tcW w:w="1740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 xml:space="preserve">Населенный 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пункт</w:t>
            </w:r>
          </w:p>
        </w:tc>
        <w:tc>
          <w:tcPr>
            <w:tcW w:w="1759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18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26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Тема встречи</w:t>
            </w:r>
          </w:p>
        </w:tc>
        <w:tc>
          <w:tcPr>
            <w:tcW w:w="1909" w:type="dxa"/>
          </w:tcPr>
          <w:p w:rsidR="003A6B14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Ответственный/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приглашенные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proofErr w:type="spellStart"/>
            <w:r>
              <w:t>с.</w:t>
            </w:r>
            <w:r w:rsidRPr="002C50D2">
              <w:t>Стрельниково</w:t>
            </w:r>
            <w:proofErr w:type="spellEnd"/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 w:rsidRPr="002C50D2">
              <w:t>п. Лесоучасток Чая</w:t>
            </w:r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2C50D2">
            <w:r w:rsidRPr="002C50D2">
              <w:t xml:space="preserve">с. </w:t>
            </w:r>
            <w:proofErr w:type="spellStart"/>
            <w:r w:rsidRPr="002C50D2">
              <w:t>Гореловка</w:t>
            </w:r>
            <w:proofErr w:type="spellEnd"/>
          </w:p>
          <w:p w:rsidR="00A0639D" w:rsidRPr="002C50D2" w:rsidRDefault="00A0639D" w:rsidP="002C50D2"/>
          <w:p w:rsidR="00A0639D" w:rsidRDefault="00A0639D" w:rsidP="002C50D2"/>
          <w:p w:rsidR="00A0639D" w:rsidRPr="002C50D2" w:rsidRDefault="00A0639D" w:rsidP="002C50D2">
            <w:pPr>
              <w:rPr>
                <w:sz w:val="28"/>
                <w:szCs w:val="28"/>
              </w:rPr>
            </w:pPr>
            <w:r w:rsidRPr="002C50D2">
              <w:t>с. Лось-Гора</w:t>
            </w:r>
          </w:p>
        </w:tc>
        <w:tc>
          <w:tcPr>
            <w:tcW w:w="1759" w:type="dxa"/>
          </w:tcPr>
          <w:p w:rsidR="00A0639D" w:rsidRPr="002C50D2" w:rsidRDefault="00A0639D" w:rsidP="00A56C25">
            <w:pPr>
              <w:jc w:val="center"/>
            </w:pPr>
            <w:r w:rsidRPr="002C50D2">
              <w:t>апрель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>
              <w:t>В здании ФАП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Администрация с. </w:t>
            </w:r>
            <w:proofErr w:type="spellStart"/>
            <w:r>
              <w:t>Гореловка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У магазина </w:t>
            </w:r>
          </w:p>
          <w:p w:rsidR="00A0639D" w:rsidRDefault="00A0639D" w:rsidP="00A56C25">
            <w:pPr>
              <w:jc w:val="center"/>
            </w:pPr>
            <w:r>
              <w:t>« Кедр»</w:t>
            </w:r>
          </w:p>
          <w:p w:rsidR="00A0639D" w:rsidRDefault="00A0639D" w:rsidP="00A56C25">
            <w:pPr>
              <w:jc w:val="center"/>
            </w:pPr>
          </w:p>
          <w:p w:rsidR="00A0639D" w:rsidRPr="002C50D2" w:rsidRDefault="00A0639D" w:rsidP="00A56C25">
            <w:pPr>
              <w:jc w:val="center"/>
            </w:pP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>
              <w:t>с</w:t>
            </w:r>
            <w:r w:rsidRPr="00A0639D">
              <w:t>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/>
          <w:p w:rsidR="00A0639D" w:rsidRPr="00A0639D" w:rsidRDefault="00A0639D" w:rsidP="00A0639D">
            <w:r>
              <w:t xml:space="preserve">п. </w:t>
            </w:r>
            <w:proofErr w:type="spellStart"/>
            <w:r>
              <w:t>Новые-Ключи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май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Администрация С.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>
            <w:pPr>
              <w:jc w:val="center"/>
            </w:pPr>
          </w:p>
          <w:p w:rsidR="00A0639D" w:rsidRPr="00A0639D" w:rsidRDefault="00A0639D" w:rsidP="00A0639D">
            <w:pPr>
              <w:jc w:val="center"/>
            </w:pPr>
            <w:r>
              <w:t>Возле здания больницы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  <w:p w:rsidR="00A0639D" w:rsidRPr="002C50D2" w:rsidRDefault="00A0639D" w:rsidP="00C227A7">
            <w:pPr>
              <w:jc w:val="both"/>
            </w:pP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>
              <w:t>с</w:t>
            </w:r>
            <w:r w:rsidRPr="00A0639D">
              <w:t xml:space="preserve">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июль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С. </w:t>
            </w:r>
            <w:proofErr w:type="spellStart"/>
            <w:r w:rsidRPr="00A0639D">
              <w:t>Бундюр</w:t>
            </w:r>
            <w:proofErr w:type="spellEnd"/>
          </w:p>
          <w:p w:rsidR="00A0639D" w:rsidRP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  <w:rPr>
                <w:sz w:val="28"/>
                <w:szCs w:val="28"/>
              </w:rPr>
            </w:pPr>
            <w:r w:rsidRPr="00A0639D">
              <w:t>С. Черемхово</w:t>
            </w:r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сентябрь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Бундюр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 w:rsidRPr="00A0639D">
              <w:t xml:space="preserve">с. Нижняя </w:t>
            </w:r>
            <w:proofErr w:type="spellStart"/>
            <w:r w:rsidRPr="00A0639D">
              <w:t>Тига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 xml:space="preserve">с. Третья </w:t>
            </w:r>
            <w:proofErr w:type="spellStart"/>
            <w:r>
              <w:t>Тига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ноябрь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>В здании СДК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</w:tbl>
    <w:p w:rsidR="00A56C25" w:rsidRPr="009A10D5" w:rsidRDefault="00A56C25" w:rsidP="00A56C25">
      <w:pPr>
        <w:jc w:val="center"/>
        <w:rPr>
          <w:sz w:val="28"/>
          <w:szCs w:val="28"/>
        </w:rPr>
      </w:pPr>
    </w:p>
    <w:sectPr w:rsidR="00A56C25" w:rsidRPr="009A10D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AF6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0D2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B14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157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ED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39D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EA2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265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A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17</cp:revision>
  <cp:lastPrinted>2019-12-04T02:26:00Z</cp:lastPrinted>
  <dcterms:created xsi:type="dcterms:W3CDTF">2019-12-04T02:23:00Z</dcterms:created>
  <dcterms:modified xsi:type="dcterms:W3CDTF">2022-02-16T04:48:00Z</dcterms:modified>
</cp:coreProperties>
</file>